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00" w:rsidRDefault="009C7500" w:rsidP="006403D7">
      <w:pPr>
        <w:ind w:firstLine="720"/>
        <w:jc w:val="center"/>
        <w:rPr>
          <w:sz w:val="28"/>
          <w:szCs w:val="28"/>
        </w:rPr>
      </w:pPr>
    </w:p>
    <w:p w:rsidR="009C7500" w:rsidRPr="006E2059" w:rsidRDefault="009C7500" w:rsidP="006403D7">
      <w:pPr>
        <w:ind w:firstLine="720"/>
        <w:jc w:val="center"/>
        <w:rPr>
          <w:b/>
          <w:sz w:val="32"/>
          <w:szCs w:val="32"/>
          <w:u w:val="single"/>
        </w:rPr>
      </w:pPr>
      <w:r w:rsidRPr="006E2059">
        <w:rPr>
          <w:b/>
          <w:sz w:val="32"/>
          <w:szCs w:val="32"/>
          <w:u w:val="single"/>
        </w:rPr>
        <w:t>УВАЖАЕМЫЕ РОДИТЕЛИ!</w:t>
      </w:r>
    </w:p>
    <w:p w:rsidR="009C7500" w:rsidRDefault="009C7500" w:rsidP="006403D7">
      <w:pPr>
        <w:ind w:firstLine="720"/>
        <w:jc w:val="center"/>
        <w:rPr>
          <w:sz w:val="28"/>
          <w:szCs w:val="28"/>
        </w:rPr>
      </w:pPr>
    </w:p>
    <w:p w:rsidR="009C7500" w:rsidRPr="00EF410F" w:rsidRDefault="009C7500" w:rsidP="006403D7">
      <w:pPr>
        <w:ind w:firstLine="720"/>
        <w:jc w:val="center"/>
        <w:rPr>
          <w:sz w:val="28"/>
          <w:szCs w:val="28"/>
        </w:rPr>
      </w:pPr>
    </w:p>
    <w:p w:rsidR="009C7500" w:rsidRPr="006E2059" w:rsidRDefault="009C7500" w:rsidP="006E2059">
      <w:pPr>
        <w:spacing w:line="360" w:lineRule="auto"/>
        <w:ind w:firstLine="720"/>
        <w:jc w:val="both"/>
        <w:rPr>
          <w:sz w:val="32"/>
          <w:szCs w:val="32"/>
        </w:rPr>
      </w:pPr>
      <w:r w:rsidRPr="006E2059">
        <w:rPr>
          <w:sz w:val="32"/>
          <w:szCs w:val="32"/>
        </w:rPr>
        <w:t>28 февраля 2013 года Законодательным Собранием Ростовской области принят Областной закон № 1067-ЗС «О внесении изменений в статью 2.5 Областного закона «Об административных правонарушениях» и статью 3 «О мерах по предупреждению причинения вреда здоровью детей, их физическому, интеллектуальному, психическому, духовному и нравственному развитию», 20.03.2013 опубликован в газете «Наше время» №110-113, вступил в законную силу 30.03.2013.</w:t>
      </w:r>
    </w:p>
    <w:p w:rsidR="009C7500" w:rsidRPr="006E2059" w:rsidRDefault="009C7500" w:rsidP="006E2059">
      <w:pPr>
        <w:spacing w:line="360" w:lineRule="auto"/>
        <w:ind w:firstLine="720"/>
        <w:jc w:val="both"/>
        <w:rPr>
          <w:b/>
          <w:sz w:val="32"/>
          <w:szCs w:val="32"/>
          <w:u w:val="single"/>
        </w:rPr>
      </w:pPr>
      <w:r w:rsidRPr="006E2059">
        <w:rPr>
          <w:sz w:val="32"/>
          <w:szCs w:val="32"/>
        </w:rPr>
        <w:t xml:space="preserve">Согласно принятому закону введено ограничение пребывания детей (лиц не достигших 16 лет) без сопровождения родителей в ночное время </w:t>
      </w:r>
      <w:r w:rsidRPr="006E2059">
        <w:rPr>
          <w:b/>
          <w:sz w:val="32"/>
          <w:szCs w:val="32"/>
          <w:u w:val="single"/>
        </w:rPr>
        <w:t>с 22 часов до 6 часов следующего дня в течение года.</w:t>
      </w:r>
    </w:p>
    <w:p w:rsidR="009C7500" w:rsidRPr="006E2059" w:rsidRDefault="009C7500" w:rsidP="006E205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2059">
        <w:rPr>
          <w:rFonts w:ascii="Times New Roman" w:hAnsi="Times New Roman" w:cs="Times New Roman"/>
          <w:sz w:val="32"/>
          <w:szCs w:val="32"/>
        </w:rPr>
        <w:t>Возросли штрафы за допущение родителями (лицами, их заменяющими) или лицами, осуществляющими мероприятия с участием детей, нахождения детей (лиц, не достигших возраста 18 лет) в определенных областным законом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либо нахождения детей (лиц, не достигших возраста 16 лет) в ночное время без сопровождения родителей (лиц, их заменяющих) или лиц, осуществляющих мероприятия с участием детей, в общественных местах, определенных областным законом, влечет</w:t>
      </w:r>
      <w:r w:rsidRPr="006E20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2059">
        <w:rPr>
          <w:rFonts w:ascii="Times New Roman" w:hAnsi="Times New Roman" w:cs="Times New Roman"/>
          <w:b/>
          <w:sz w:val="32"/>
          <w:szCs w:val="32"/>
          <w:u w:val="single"/>
        </w:rPr>
        <w:t>предупреждение или наложение административного штрафа в размере от 500 до 1000 рублей.</w:t>
      </w:r>
    </w:p>
    <w:sectPr w:rsidR="009C7500" w:rsidRPr="006E2059" w:rsidSect="008B3FDD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793"/>
    <w:rsid w:val="00000F71"/>
    <w:rsid w:val="00014420"/>
    <w:rsid w:val="000A00B7"/>
    <w:rsid w:val="000E4E9B"/>
    <w:rsid w:val="000F19DF"/>
    <w:rsid w:val="001004A6"/>
    <w:rsid w:val="001874AD"/>
    <w:rsid w:val="00187BE1"/>
    <w:rsid w:val="001B3355"/>
    <w:rsid w:val="00253912"/>
    <w:rsid w:val="00256813"/>
    <w:rsid w:val="002B69FE"/>
    <w:rsid w:val="002D0230"/>
    <w:rsid w:val="00343373"/>
    <w:rsid w:val="00414F8F"/>
    <w:rsid w:val="0046450E"/>
    <w:rsid w:val="00472BBF"/>
    <w:rsid w:val="00527DED"/>
    <w:rsid w:val="005642A6"/>
    <w:rsid w:val="005C59FB"/>
    <w:rsid w:val="005E1532"/>
    <w:rsid w:val="006037BA"/>
    <w:rsid w:val="006311BD"/>
    <w:rsid w:val="006403D7"/>
    <w:rsid w:val="006849CC"/>
    <w:rsid w:val="006854C2"/>
    <w:rsid w:val="006B4E40"/>
    <w:rsid w:val="006B64EE"/>
    <w:rsid w:val="006E2059"/>
    <w:rsid w:val="00733FF9"/>
    <w:rsid w:val="00754F63"/>
    <w:rsid w:val="007F313F"/>
    <w:rsid w:val="0082492F"/>
    <w:rsid w:val="00832748"/>
    <w:rsid w:val="008B3FDD"/>
    <w:rsid w:val="008E6166"/>
    <w:rsid w:val="00923727"/>
    <w:rsid w:val="00936929"/>
    <w:rsid w:val="0097322D"/>
    <w:rsid w:val="009827E7"/>
    <w:rsid w:val="009A5FF0"/>
    <w:rsid w:val="009C4793"/>
    <w:rsid w:val="009C7500"/>
    <w:rsid w:val="00B24CC2"/>
    <w:rsid w:val="00B70C84"/>
    <w:rsid w:val="00B73446"/>
    <w:rsid w:val="00C5032D"/>
    <w:rsid w:val="00E12A27"/>
    <w:rsid w:val="00E31901"/>
    <w:rsid w:val="00EF410F"/>
    <w:rsid w:val="00F9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4CC2"/>
    <w:pPr>
      <w:jc w:val="both"/>
    </w:pPr>
    <w:rPr>
      <w:rFonts w:ascii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9C47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70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198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User</cp:lastModifiedBy>
  <cp:revision>30</cp:revision>
  <cp:lastPrinted>2014-01-10T09:10:00Z</cp:lastPrinted>
  <dcterms:created xsi:type="dcterms:W3CDTF">2013-03-29T11:31:00Z</dcterms:created>
  <dcterms:modified xsi:type="dcterms:W3CDTF">2014-01-10T09:10:00Z</dcterms:modified>
</cp:coreProperties>
</file>